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b watch 1920 како ценет и добро познат бренд за продажба на часовници и накит во Македонија, има потреба од проширување на својот тим.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Потребни ни се кандидати на возраст од 25 до 35 години кои се докажани експерти во својата област и ги поседуваат неопходните вештини за успешно продолжување на својата кариера во нашиот искусен тим.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b/>
          <w:bCs/>
          <w:color w:val="707070"/>
          <w:sz w:val="21"/>
          <w:szCs w:val="21"/>
          <w:bdr w:val="none" w:sz="0" w:space="0" w:color="auto" w:frame="1"/>
          <w:lang w:eastAsia="mk-MK"/>
        </w:rPr>
        <w:t>Краток опис на работните задачи и одговорности: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Креирање, имплементација и следење на онлајн и офлајн кампањи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Развивање на маркетинг стратегија во согласност со целите на компанијата и следење на успешноста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Следење на светските трендови во маркетинг сферата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Координирање со надворешни маркетинг лица и агенции за дизајн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Предложување и следење на маркетинг буџет и активности на социјални медиуми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Активно водење според моделот plan, do, review.</w:t>
      </w:r>
    </w:p>
    <w:p w:rsidR="00DA658B" w:rsidRPr="00DA658B" w:rsidRDefault="00DA658B" w:rsidP="00DA658B">
      <w:pPr>
        <w:numPr>
          <w:ilvl w:val="0"/>
          <w:numId w:val="1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За координирање и за одговорноста за својата работа одговара пред Топ Менаџментот.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b/>
          <w:bCs/>
          <w:color w:val="707070"/>
          <w:sz w:val="21"/>
          <w:szCs w:val="21"/>
          <w:bdr w:val="none" w:sz="0" w:space="0" w:color="auto" w:frame="1"/>
          <w:lang w:eastAsia="mk-MK"/>
        </w:rPr>
        <w:t>Потребни квалификации: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Задолжително работно искуство во маркетинг агенција од минимум 2 години.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Пожелно завршено високо образование – Економски Факултет – Маркетинг/Е-Бизнис менаџмент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Посветеност и одговорност према задолженијата и работата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Флексибилност према работното време за период кога обврските го наложуваат тоа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Одлично познавање на Англиски јазик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Одлично познавање на Office пакет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Желба за понатамошно учење и развој</w:t>
      </w:r>
    </w:p>
    <w:p w:rsidR="00DA658B" w:rsidRPr="00DA658B" w:rsidRDefault="00DA658B" w:rsidP="00DA658B">
      <w:pPr>
        <w:numPr>
          <w:ilvl w:val="0"/>
          <w:numId w:val="2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Совесност , одговорност и самомотивираност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b/>
          <w:bCs/>
          <w:color w:val="707070"/>
          <w:sz w:val="21"/>
          <w:szCs w:val="21"/>
          <w:bdr w:val="none" w:sz="0" w:space="0" w:color="auto" w:frame="1"/>
          <w:lang w:eastAsia="mk-MK"/>
        </w:rPr>
        <w:t>Потребна документација:</w:t>
      </w:r>
    </w:p>
    <w:p w:rsidR="00DA658B" w:rsidRPr="00DA658B" w:rsidRDefault="00DA658B" w:rsidP="00DA658B">
      <w:pPr>
        <w:numPr>
          <w:ilvl w:val="0"/>
          <w:numId w:val="3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CV не постаро од 6 месеци</w:t>
      </w:r>
    </w:p>
    <w:p w:rsidR="00DA658B" w:rsidRPr="00DA658B" w:rsidRDefault="00DA658B" w:rsidP="00DA658B">
      <w:pPr>
        <w:numPr>
          <w:ilvl w:val="0"/>
          <w:numId w:val="3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Пријавено соодветно образование во агенцијата за вработување</w:t>
      </w:r>
    </w:p>
    <w:p w:rsidR="00DA658B" w:rsidRPr="00DA658B" w:rsidRDefault="00DA658B" w:rsidP="00DA658B">
      <w:pPr>
        <w:numPr>
          <w:ilvl w:val="0"/>
          <w:numId w:val="3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Останати сертификати од неформално образование би се сметале за предност</w:t>
      </w:r>
    </w:p>
    <w:p w:rsidR="00DA658B" w:rsidRPr="00DA658B" w:rsidRDefault="00DA658B" w:rsidP="00DA658B">
      <w:pPr>
        <w:numPr>
          <w:ilvl w:val="0"/>
          <w:numId w:val="3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Портфолио на повеќе успешно развиени и имплементирани маркетинг проекти.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b/>
          <w:bCs/>
          <w:color w:val="707070"/>
          <w:sz w:val="21"/>
          <w:szCs w:val="21"/>
          <w:bdr w:val="none" w:sz="0" w:space="0" w:color="auto" w:frame="1"/>
          <w:lang w:eastAsia="mk-MK"/>
        </w:rPr>
        <w:t>Ние нудиме/ Вие добивате:</w:t>
      </w:r>
    </w:p>
    <w:p w:rsidR="00DA658B" w:rsidRPr="00DA658B" w:rsidRDefault="00DA658B" w:rsidP="00DA658B">
      <w:pPr>
        <w:numPr>
          <w:ilvl w:val="0"/>
          <w:numId w:val="4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lastRenderedPageBreak/>
        <w:t>Мотивирачка и пријателска средина каде што вредностите и резултатите се важни</w:t>
      </w:r>
    </w:p>
    <w:p w:rsidR="00DA658B" w:rsidRPr="00DA658B" w:rsidRDefault="00DA658B" w:rsidP="00DA658B">
      <w:pPr>
        <w:numPr>
          <w:ilvl w:val="0"/>
          <w:numId w:val="4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Можност за работа со искусен тим за продажба и уникатна шанса да се научи од експерти во оваа област</w:t>
      </w:r>
    </w:p>
    <w:p w:rsidR="00DA658B" w:rsidRPr="00DA658B" w:rsidRDefault="00DA658B" w:rsidP="00DA658B">
      <w:pPr>
        <w:numPr>
          <w:ilvl w:val="0"/>
          <w:numId w:val="4"/>
        </w:numPr>
        <w:shd w:val="clear" w:color="auto" w:fill="FFFFFF"/>
        <w:spacing w:after="0" w:line="388" w:lineRule="atLeast"/>
        <w:ind w:left="0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Средина која овозможува на своите вработени да растат паралелно со растот на b watch 1920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Селекција на пријавените кандидати ќе се изврши од страна на тим експерти во просториите на b watch 1920.</w:t>
      </w: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br/>
        <w:t>Само кандидатите кои ќе влезат во потесен круг ќе бидат контактирани.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</w:t>
      </w:r>
    </w:p>
    <w:p w:rsidR="00DA658B" w:rsidRPr="00DA658B" w:rsidRDefault="00DA658B" w:rsidP="00DA658B">
      <w:pPr>
        <w:shd w:val="clear" w:color="auto" w:fill="FFFFFF"/>
        <w:spacing w:after="0" w:line="388" w:lineRule="atLeast"/>
        <w:textAlignment w:val="baseline"/>
        <w:rPr>
          <w:rFonts w:ascii="Arial" w:eastAsia="Times New Roman" w:hAnsi="Arial" w:cs="Arial"/>
          <w:color w:val="707070"/>
          <w:sz w:val="21"/>
          <w:szCs w:val="21"/>
          <w:lang w:eastAsia="mk-MK"/>
        </w:rPr>
      </w:pP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 xml:space="preserve">Ве покануваме доколку имате интерес и соодвествувате со опишаниот профил за позицијата и ги исполнувате сите горенаведени точки, испратете Ваша апликација со професионална биографија најдоцна до </w:t>
      </w:r>
      <w:r>
        <w:rPr>
          <w:rFonts w:ascii="Arial" w:eastAsia="Times New Roman" w:hAnsi="Arial" w:cs="Arial"/>
          <w:color w:val="707070"/>
          <w:sz w:val="21"/>
          <w:szCs w:val="21"/>
          <w:lang w:val="en-US" w:eastAsia="mk-MK"/>
        </w:rPr>
        <w:t xml:space="preserve"> </w:t>
      </w:r>
      <w:r w:rsidR="00435A77">
        <w:rPr>
          <w:rFonts w:ascii="Arial" w:eastAsia="Times New Roman" w:hAnsi="Arial" w:cs="Arial"/>
          <w:color w:val="707070"/>
          <w:sz w:val="21"/>
          <w:szCs w:val="21"/>
          <w:lang w:val="en-US" w:eastAsia="mk-MK"/>
        </w:rPr>
        <w:t xml:space="preserve">31.07.2020 </w:t>
      </w: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на </w:t>
      </w:r>
      <w:hyperlink r:id="rId5" w:history="1">
        <w:r w:rsidRPr="00DA658B">
          <w:rPr>
            <w:rFonts w:ascii="Arial" w:eastAsia="Times New Roman" w:hAnsi="Arial" w:cs="Arial"/>
            <w:color w:val="FF0000"/>
            <w:sz w:val="21"/>
            <w:szCs w:val="21"/>
            <w:bdr w:val="none" w:sz="0" w:space="0" w:color="auto" w:frame="1"/>
            <w:lang w:eastAsia="mk-MK"/>
          </w:rPr>
          <w:t>application@b-watch.com.mk</w:t>
        </w:r>
      </w:hyperlink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  со назнака – “За ра</w:t>
      </w:r>
      <w:r w:rsidR="009A4755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ботна позиција Маркетинг Асистент</w:t>
      </w:r>
      <w:r w:rsidRPr="00DA658B">
        <w:rPr>
          <w:rFonts w:ascii="Arial" w:eastAsia="Times New Roman" w:hAnsi="Arial" w:cs="Arial"/>
          <w:color w:val="707070"/>
          <w:sz w:val="21"/>
          <w:szCs w:val="21"/>
          <w:lang w:eastAsia="mk-MK"/>
        </w:rPr>
        <w:t>”.</w:t>
      </w:r>
      <w:bookmarkStart w:id="0" w:name="_GoBack"/>
      <w:bookmarkEnd w:id="0"/>
    </w:p>
    <w:p w:rsidR="00CD7CA2" w:rsidRDefault="00CD7CA2"/>
    <w:sectPr w:rsidR="00CD7CA2" w:rsidSect="000C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611"/>
    <w:multiLevelType w:val="multilevel"/>
    <w:tmpl w:val="DFE4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B2E91"/>
    <w:multiLevelType w:val="multilevel"/>
    <w:tmpl w:val="5B40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E0B52"/>
    <w:multiLevelType w:val="multilevel"/>
    <w:tmpl w:val="F0EE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64F8A"/>
    <w:multiLevelType w:val="multilevel"/>
    <w:tmpl w:val="458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58B"/>
    <w:rsid w:val="000C1097"/>
    <w:rsid w:val="00273FF0"/>
    <w:rsid w:val="00435A77"/>
    <w:rsid w:val="009A4755"/>
    <w:rsid w:val="00CD7CA2"/>
    <w:rsid w:val="00DA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DA65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65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ication@b-watch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Caci</cp:lastModifiedBy>
  <cp:revision>2</cp:revision>
  <dcterms:created xsi:type="dcterms:W3CDTF">2020-07-17T08:32:00Z</dcterms:created>
  <dcterms:modified xsi:type="dcterms:W3CDTF">2020-07-17T08:32:00Z</dcterms:modified>
</cp:coreProperties>
</file>